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1A" w:rsidRDefault="00994121" w:rsidP="00815F9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lakat pociąg" style="width:23.55pt;height:23.55pt"/>
        </w:pict>
      </w:r>
      <w:r>
        <w:pict>
          <v:shape id="_x0000_i1026" type="#_x0000_t75" alt="plakat pociąg" style="width:23.55pt;height:23.55pt"/>
        </w:pict>
      </w:r>
      <w:r w:rsidR="00815F96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544.6pt;height:1in" fillcolor="black">
            <v:shadow color="#868686"/>
            <v:textpath style="font-family:&quot;Algerian&quot;;font-weight:bold;v-text-kern:t" trim="t" fitpath="t" string="Biblioteka Szkolna ZAPRASZA"/>
          </v:shape>
        </w:pict>
      </w:r>
      <w:r w:rsidR="00815F96">
        <w:t xml:space="preserve">        </w:t>
      </w:r>
    </w:p>
    <w:p w:rsidR="00386258" w:rsidRDefault="00B6261A" w:rsidP="00815F96">
      <w:pPr>
        <w:jc w:val="center"/>
      </w:pPr>
      <w:r>
        <w:t xml:space="preserve"> </w:t>
      </w:r>
      <w:r w:rsidR="00815F9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375.7pt;height:44.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KONKURS PLASTYCZNY&#10;"/>
          </v:shape>
        </w:pict>
      </w:r>
    </w:p>
    <w:p w:rsidR="00815F96" w:rsidRDefault="00B039A3" w:rsidP="00B039A3">
      <w:pPr>
        <w:jc w:val="center"/>
      </w:pPr>
      <w:r>
        <w:rPr>
          <w:noProof/>
          <w:lang w:eastAsia="pl-PL"/>
        </w:rPr>
        <w:pict>
          <v:rect id="_x0000_s1029" style="position:absolute;left:0;text-align:left;margin-left:128.1pt;margin-top:290.1pt;width:356.1pt;height:30.05pt;z-index:251658240">
            <v:textbox>
              <w:txbxContent>
                <w:p w:rsidR="00B039A3" w:rsidRPr="00B039A3" w:rsidRDefault="00B039A3">
                  <w:pPr>
                    <w:rPr>
                      <w:sz w:val="40"/>
                      <w:szCs w:val="40"/>
                    </w:rPr>
                  </w:pPr>
                  <w:r w:rsidRPr="00B039A3">
                    <w:rPr>
                      <w:rFonts w:ascii="Bahnschrift SemiLight SemiConde" w:hAnsi="Bahnschrift SemiLight SemiConde" w:cs="Times New Roman"/>
                      <w:b/>
                      <w:color w:val="C00000"/>
                      <w:sz w:val="40"/>
                      <w:szCs w:val="40"/>
                    </w:rPr>
                    <w:t>Konkurs trwa od 01.03.2022r.- 25.03.2022r.</w:t>
                  </w:r>
                </w:p>
              </w:txbxContent>
            </v:textbox>
          </v:rect>
        </w:pict>
      </w:r>
      <w:r w:rsidR="00B6261A">
        <w:pict>
          <v:shape id="_x0000_i1029" type="#_x0000_t136" style="width:699.05pt;height:32.75pt" fillcolor="#369" stroked="f">
            <v:shadow on="t" color="#b2b2b2" opacity="52429f" offset="3pt"/>
            <v:textpath style="font-family:&quot;Times New Roman&quot;;v-text-kern:t" trim="t" fitpath="t" string="„ Lokomotywa – kolejowy pojazd z wiersza Juliana Tuwima”"/>
          </v:shape>
        </w:pict>
      </w:r>
      <w:r w:rsidR="00815F96" w:rsidRPr="00815F96">
        <w:drawing>
          <wp:inline distT="0" distB="0" distL="0" distR="0">
            <wp:extent cx="4552950" cy="3263207"/>
            <wp:effectExtent l="19050" t="0" r="0" b="0"/>
            <wp:docPr id="22" name="Obraz 22" descr="Z Julianem Tuwimem lokomotywą przez wiersze dla dzieci” – scenariusz zajęć.  | Dobra Szkoła Nowy J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 Julianem Tuwimem lokomotywą przez wiersze dla dzieci” – scenariusz zajęć.  | Dobra Szkoła Nowy Jor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17" cy="3277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F96" w:rsidSect="00994121">
      <w:pgSz w:w="16838" w:h="11906" w:orient="landscape"/>
      <w:pgMar w:top="1417" w:right="1417" w:bottom="1417" w:left="1417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4121"/>
    <w:rsid w:val="00386258"/>
    <w:rsid w:val="003B55BD"/>
    <w:rsid w:val="003E3416"/>
    <w:rsid w:val="0042461E"/>
    <w:rsid w:val="00575132"/>
    <w:rsid w:val="00815F96"/>
    <w:rsid w:val="00994121"/>
    <w:rsid w:val="00A76F07"/>
    <w:rsid w:val="00B039A3"/>
    <w:rsid w:val="00B6261A"/>
    <w:rsid w:val="00BA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Wierzchołek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</dc:creator>
  <cp:lastModifiedBy>waldemar</cp:lastModifiedBy>
  <cp:revision>2</cp:revision>
  <dcterms:created xsi:type="dcterms:W3CDTF">2022-02-21T14:29:00Z</dcterms:created>
  <dcterms:modified xsi:type="dcterms:W3CDTF">2022-02-21T15:13:00Z</dcterms:modified>
</cp:coreProperties>
</file>